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B98">
        <w:rPr>
          <w:noProof/>
          <w:lang w:eastAsia="pl-PL"/>
        </w:rPr>
        <w:drawing>
          <wp:inline distT="0" distB="0" distL="0" distR="0" wp14:anchorId="770064AC" wp14:editId="652320E7">
            <wp:extent cx="5760720" cy="563017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hd w:val="clear" w:color="auto" w:fill="2E74B5" w:themeFill="accent1" w:themeFillShade="B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REGULAMIN PROJEKTU </w:t>
      </w:r>
    </w:p>
    <w:p w:rsidR="00FC7D71" w:rsidRPr="00FC7D71" w:rsidRDefault="001012A7" w:rsidP="00FC7D71">
      <w:pPr>
        <w:shd w:val="clear" w:color="auto" w:fill="2E74B5" w:themeFill="accent1" w:themeFillShade="BF"/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„Plan na więcej  w WTZ w Czerwionce-Leszczynach – edycja II”   </w:t>
      </w:r>
    </w:p>
    <w:p w:rsidR="001012A7" w:rsidRDefault="001012A7" w:rsidP="0010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Słownik pojęć:</w:t>
      </w:r>
    </w:p>
    <w:p w:rsidR="001012A7" w:rsidRDefault="001012A7" w:rsidP="001012A7">
      <w:pPr>
        <w:spacing w:after="0" w:line="276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Beneficjent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WTZ Sp.  z o.o., ul. Św. Piotra 9, 41-500 Chorzów,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Biuro projektu  –</w:t>
      </w:r>
      <w:r>
        <w:rPr>
          <w:rFonts w:ascii="Times New Roman" w:hAnsi="Times New Roman" w:cs="Times New Roman"/>
          <w:sz w:val="24"/>
          <w:szCs w:val="24"/>
        </w:rPr>
        <w:t xml:space="preserve"> WTZ Sp.  z o.o., ul. 3 Maja 21</w:t>
      </w:r>
      <w:r w:rsidR="000F2E06">
        <w:rPr>
          <w:rFonts w:ascii="Times New Roman" w:hAnsi="Times New Roman" w:cs="Times New Roman"/>
          <w:sz w:val="24"/>
          <w:szCs w:val="24"/>
        </w:rPr>
        <w:t xml:space="preserve">a 44-230 Czerwionka-Leszczyny 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hd w:val="clear" w:color="auto" w:fill="FFFFFF" w:themeFill="background1"/>
        <w:tabs>
          <w:tab w:val="left" w:pos="9214"/>
        </w:tabs>
        <w:spacing w:after="0" w:line="276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„Plan na więcej w WTZ w Czerwionce-Leszczynach- edycja II”</w:t>
      </w:r>
    </w:p>
    <w:p w:rsidR="001012A7" w:rsidRPr="0097345B" w:rsidRDefault="001012A7" w:rsidP="001012A7">
      <w:pPr>
        <w:shd w:val="clear" w:color="auto" w:fill="FFFFFF" w:themeFill="background1"/>
        <w:tabs>
          <w:tab w:val="left" w:pos="9214"/>
        </w:tabs>
        <w:spacing w:after="0" w:line="276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1012A7" w:rsidRDefault="001012A7" w:rsidP="001012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7BBF" w:rsidRDefault="001012A7" w:rsidP="00887BBF">
      <w:pPr>
        <w:spacing w:after="0" w:line="276" w:lineRule="auto"/>
        <w:ind w:left="709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 projektu: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 zamieszkująca na terenie województwa śląskiego, posiadającą orzeczenie o niepełnosprawności w stopniu znacznym lub umiarkowanym, pozostająca bez zatrudnienia i bezrobotna.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orzystające ze wsparcia w postaci bezpłatnego udziału w zajęciach w tym i specjalistycznych będących przedmiotem projektu.</w:t>
      </w:r>
      <w:r w:rsidR="00887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7BBF">
        <w:rPr>
          <w:rFonts w:ascii="Times New Roman" w:hAnsi="Times New Roman" w:cs="Times New Roman"/>
          <w:sz w:val="24"/>
          <w:szCs w:val="24"/>
        </w:rPr>
        <w:t>Osoba, która korzysta z PO PŻ (Program Operacyjny Pomoc Żywnościowa).</w:t>
      </w:r>
    </w:p>
    <w:p w:rsidR="001012A7" w:rsidRDefault="001012A7" w:rsidP="001012A7">
      <w:pPr>
        <w:spacing w:after="0" w:line="276" w:lineRule="auto"/>
        <w:jc w:val="both"/>
      </w:pP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ogólne: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realizow</w:t>
      </w:r>
      <w:r w:rsidR="00887BBF">
        <w:rPr>
          <w:rFonts w:ascii="Times New Roman" w:eastAsia="Times New Roman" w:hAnsi="Times New Roman" w:cs="Times New Roman"/>
          <w:sz w:val="24"/>
          <w:szCs w:val="24"/>
          <w:lang w:eastAsia="pl-PL"/>
        </w:rPr>
        <w:t>any w okresie od 1 stycznia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31 grudnia 2022r. </w:t>
      </w:r>
    </w:p>
    <w:p w:rsidR="001012A7" w:rsidRDefault="001012A7" w:rsidP="001012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ramach Regionalnego Programu Operacyjnego Województwa Śląskiego na lata 2014-2020. </w:t>
      </w:r>
      <w:r>
        <w:rPr>
          <w:rFonts w:ascii="Times New Roman" w:hAnsi="Times New Roman" w:cs="Times New Roman"/>
          <w:sz w:val="24"/>
          <w:szCs w:val="24"/>
        </w:rPr>
        <w:t>Oś priorytetowa IX. Włączenie społeczne dla działania: 9.1. Aktywna integracja, dla poddziałania: 9.1.5. Programy aktywacji integracji osób i grup zagrożonych wykluczeniem społecznym – konkurs”. Regionalnego Programu Operacyjnego dla Województwa Śląskiego na lata 2014-2020.</w:t>
      </w:r>
    </w:p>
    <w:p w:rsidR="001012A7" w:rsidRDefault="001012A7" w:rsidP="001012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A7" w:rsidRDefault="001012A7" w:rsidP="001012A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jest realizowany na podstawie umowy nr</w:t>
      </w:r>
      <w:r w:rsidRPr="00EF03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F03E5" w:rsidRPr="00EF03E5">
        <w:rPr>
          <w:rFonts w:ascii="Times New Roman" w:hAnsi="Times New Roman" w:cs="Times New Roman"/>
          <w:bCs/>
          <w:sz w:val="24"/>
          <w:szCs w:val="24"/>
        </w:rPr>
        <w:t xml:space="preserve"> UDA-RPSL.09.01.05-24-0057/20-00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w ramach Programu Operacyjnego Województwa Śląskiego zawartej pomiędzy Urzędem Marszałkowskim Województwa Śląskiego w Katowicach,                          </w:t>
      </w:r>
      <w:r w:rsidR="00EF0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a WTZ Sp. z o.o. w dniu 17.03.2021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Projekt współfinansowany jest przez Unię Europejską w ramach Europejskiego Funduszu Społecznego. </w: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projektu jest </w:t>
      </w:r>
      <w:r>
        <w:rPr>
          <w:rFonts w:ascii="Times New Roman" w:hAnsi="Times New Roman" w:cs="Times New Roman"/>
          <w:sz w:val="24"/>
          <w:szCs w:val="24"/>
        </w:rPr>
        <w:t>wzrost aktywności społecznej oraz zawodowej osób z niepełnosprawnością w tym osób uczestni</w:t>
      </w:r>
      <w:r w:rsidR="00E06BB4">
        <w:rPr>
          <w:rFonts w:ascii="Times New Roman" w:hAnsi="Times New Roman" w:cs="Times New Roman"/>
          <w:sz w:val="24"/>
          <w:szCs w:val="24"/>
        </w:rPr>
        <w:t xml:space="preserve">czących w warsztacie terapii zajęciowej </w:t>
      </w:r>
      <w:r>
        <w:rPr>
          <w:rFonts w:ascii="Times New Roman" w:hAnsi="Times New Roman" w:cs="Times New Roman"/>
          <w:sz w:val="24"/>
          <w:szCs w:val="24"/>
        </w:rPr>
        <w:t xml:space="preserve"> prowadzonych pr</w:t>
      </w:r>
      <w:r w:rsidR="00EF03E5">
        <w:rPr>
          <w:rFonts w:ascii="Times New Roman" w:hAnsi="Times New Roman" w:cs="Times New Roman"/>
          <w:sz w:val="24"/>
          <w:szCs w:val="24"/>
        </w:rPr>
        <w:t>zez WTZ Sp. z o.o.</w:t>
      </w:r>
      <w:r w:rsidR="00FE7D54">
        <w:rPr>
          <w:rFonts w:ascii="Times New Roman" w:hAnsi="Times New Roman" w:cs="Times New Roman"/>
          <w:sz w:val="24"/>
          <w:szCs w:val="24"/>
        </w:rPr>
        <w:t xml:space="preserve"> w  Czerwionce-Leszczynach</w:t>
      </w:r>
      <w:r>
        <w:rPr>
          <w:rFonts w:ascii="Times New Roman" w:hAnsi="Times New Roman" w:cs="Times New Roman"/>
          <w:sz w:val="24"/>
          <w:szCs w:val="24"/>
        </w:rPr>
        <w:t xml:space="preserve">. Aktywacja zawodowa i społeczna będzie realizowana po przez realizację usług aktywnej integracji o charakterze społecznym, zdrowotnym, edukacyjnym i zawodowym, indywidualnie dostosowanych do każdego                              z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uczestników na podstawie Indywidualnych Planów Aktywacji. Projekt poprawi zdolności do zatrudnienia osoby z niepełnosprawnościami w województwie śląskim w szczególności osób                                    </w:t>
      </w:r>
      <w:r w:rsidR="00FC7D71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 xml:space="preserve">sprzężoną niepełnosprawnością. Osoby zagrożone ubóstwem lub wykluczeniem społecznym objęte zostaną kompleksowym programem aktywizacji społecznej i zawodowej, będą przygotowane do aktywnego poszukiwania pracy, podniesione zostaną ich kwalifikacje i </w:t>
      </w:r>
      <w:r w:rsidR="00EF03E5">
        <w:rPr>
          <w:rFonts w:ascii="Times New Roman" w:hAnsi="Times New Roman" w:cs="Times New Roman"/>
          <w:sz w:val="24"/>
          <w:szCs w:val="24"/>
        </w:rPr>
        <w:t xml:space="preserve">wiedza. Liczba uczestników : 23 </w:t>
      </w:r>
    </w:p>
    <w:p w:rsidR="001012A7" w:rsidRDefault="001012A7" w:rsidP="001012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1012A7" w:rsidRDefault="001012A7" w:rsidP="001012A7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Rekrutacja do projektu</w:t>
      </w: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12A7" w:rsidRDefault="001012A7" w:rsidP="001012A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uczestnictwa w projekcie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główne:</w:t>
      </w:r>
    </w:p>
    <w:p w:rsidR="001012A7" w:rsidRDefault="001012A7" w:rsidP="001012A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zamieszkująca na terenie województwa śląskiego.</w:t>
      </w:r>
    </w:p>
    <w:p w:rsidR="001012A7" w:rsidRDefault="001012A7" w:rsidP="001012A7">
      <w:pPr>
        <w:spacing w:after="0" w:line="276" w:lineRule="auto"/>
        <w:ind w:left="709" w:right="142"/>
        <w:jc w:val="both"/>
      </w:pPr>
      <w:r>
        <w:rPr>
          <w:rFonts w:ascii="Times New Roman" w:hAnsi="Times New Roman" w:cs="Times New Roman"/>
          <w:sz w:val="24"/>
          <w:szCs w:val="24"/>
        </w:rPr>
        <w:t>Osoba posiadającą orzeczenie o niepełnosprawności w stopniu znacznym lub umiarkowanym.</w:t>
      </w:r>
    </w:p>
    <w:p w:rsidR="001012A7" w:rsidRDefault="001012A7" w:rsidP="001012A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bez zatrudnienia i bezrobotna.</w:t>
      </w:r>
    </w:p>
    <w:p w:rsidR="001012A7" w:rsidRDefault="001012A7" w:rsidP="001012A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12A7" w:rsidRDefault="001012A7" w:rsidP="001012A7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dodatkowe:</w:t>
      </w:r>
    </w:p>
    <w:p w:rsidR="001012A7" w:rsidRDefault="001012A7" w:rsidP="001012A7">
      <w:pPr>
        <w:spacing w:after="0" w:line="276" w:lineRule="auto"/>
        <w:ind w:left="709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dochód nie przekracza 150% właściwego kryterium dochodowego,                    o którym mowa w ustawie z dnia 12 marca 2004 r. o pomocy społecznej.</w:t>
      </w:r>
    </w:p>
    <w:p w:rsidR="001012A7" w:rsidRDefault="001012A7" w:rsidP="001012A7">
      <w:pPr>
        <w:spacing w:after="0" w:line="276" w:lineRule="auto"/>
        <w:ind w:left="709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zagrożona ubóstwem lub wykluczeniem społecznym doświadczającej wielokrotnego wykluczenia społecznego, rozumianego jako wykluczenie z powodu więcej niż jednej z przesłanek wskazanej w punkcie 15 Słownika pojęć.</w:t>
      </w:r>
    </w:p>
    <w:p w:rsidR="001012A7" w:rsidRDefault="001012A7" w:rsidP="001012A7">
      <w:pPr>
        <w:spacing w:after="0" w:line="276" w:lineRule="auto"/>
        <w:ind w:left="709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która korzysta z PO PŻ (Program Operacyjny Pomoc Żywnościowa).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Etapy rekrutacji:</w:t>
      </w:r>
    </w:p>
    <w:p w:rsidR="001012A7" w:rsidRPr="00A155AE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uczestników do udziału w projekcie będzie odbywać się na terenie biura projektu       tj. </w:t>
      </w:r>
      <w:r w:rsidR="00836B72">
        <w:rPr>
          <w:rFonts w:ascii="Times New Roman" w:hAnsi="Times New Roman" w:cs="Times New Roman"/>
          <w:sz w:val="24"/>
          <w:szCs w:val="24"/>
        </w:rPr>
        <w:t xml:space="preserve">WTZ Czerwionka-Leszczyny ul. 3 Maja 21a 44-230 </w:t>
      </w: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poprzez:</w:t>
      </w:r>
    </w:p>
    <w:p w:rsidR="001012A7" w:rsidRPr="00A155AE" w:rsidRDefault="001012A7" w:rsidP="001012A7">
      <w:pPr>
        <w:pStyle w:val="Akapitzlist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Promocję projektu różnymi kanałami </w:t>
      </w:r>
      <w:r w:rsidR="00EF03E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do końca Kwietnia 2021</w:t>
      </w: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                   (akcję plakatową, ogłoszenia informacyjne, strony www). </w:t>
      </w:r>
    </w:p>
    <w:p w:rsidR="001012A7" w:rsidRPr="00A155AE" w:rsidRDefault="001012A7" w:rsidP="001012A7">
      <w:pPr>
        <w:pStyle w:val="Akapitzlist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telefoniczna pod nr tel. </w:t>
      </w:r>
      <w:r w:rsidR="00E06BB4">
        <w:rPr>
          <w:rFonts w:ascii="Times New Roman" w:eastAsia="Times New Roman" w:hAnsi="Times New Roman" w:cs="Times New Roman"/>
          <w:sz w:val="24"/>
          <w:szCs w:val="24"/>
          <w:lang w:eastAsia="pl-PL"/>
        </w:rPr>
        <w:t>32 4318494</w:t>
      </w:r>
    </w:p>
    <w:p w:rsidR="001012A7" w:rsidRPr="00A155AE" w:rsidRDefault="001012A7" w:rsidP="001012A7">
      <w:pPr>
        <w:pStyle w:val="Akapitzlist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  dokumentów :  </w:t>
      </w:r>
    </w:p>
    <w:p w:rsidR="001012A7" w:rsidRDefault="001012A7" w:rsidP="001012A7">
      <w:pPr>
        <w:pStyle w:val="Akapitzlist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WTZ Czerwionka – Leszczyny,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Maja 21a</w:t>
      </w:r>
      <w:r>
        <w:rPr>
          <w:rFonts w:ascii="Times New Roman" w:hAnsi="Times New Roman" w:cs="Times New Roman"/>
          <w:sz w:val="24"/>
          <w:szCs w:val="24"/>
        </w:rPr>
        <w:t>, 44-230</w:t>
      </w:r>
      <w:r w:rsidR="00EF03E5">
        <w:rPr>
          <w:rFonts w:ascii="Times New Roman" w:hAnsi="Times New Roman" w:cs="Times New Roman"/>
          <w:sz w:val="24"/>
          <w:szCs w:val="24"/>
        </w:rPr>
        <w:t xml:space="preserve"> Czerwionka - Leszczyny </w:t>
      </w:r>
    </w:p>
    <w:p w:rsidR="001012A7" w:rsidRDefault="001012A7" w:rsidP="001012A7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F03E5">
        <w:rPr>
          <w:rFonts w:ascii="Times New Roman" w:hAnsi="Times New Roman" w:cs="Times New Roman"/>
          <w:sz w:val="24"/>
          <w:szCs w:val="24"/>
        </w:rPr>
        <w:t>Przyjmowanie dokumentów od 01.04.2021 do 30.04.2021.</w:t>
      </w:r>
      <w:r>
        <w:rPr>
          <w:rFonts w:ascii="Times New Roman" w:hAnsi="Times New Roman" w:cs="Times New Roman"/>
          <w:sz w:val="24"/>
          <w:szCs w:val="24"/>
        </w:rPr>
        <w:t xml:space="preserve"> r. (d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okumenty złożone osobiście ), w godz. pracy WTZ-ów tj</w:t>
      </w:r>
      <w:r w:rsidR="005E4854">
        <w:rPr>
          <w:rFonts w:ascii="Times New Roman" w:eastAsia="Times New Roman" w:hAnsi="Times New Roman" w:cs="Times New Roman"/>
          <w:sz w:val="24"/>
          <w:szCs w:val="24"/>
          <w:lang w:eastAsia="pl-PL"/>
        </w:rPr>
        <w:t>. od poniedziałku do piątku od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 do 15.00.</w:t>
      </w:r>
    </w:p>
    <w:p w:rsidR="001012A7" w:rsidRDefault="001012A7" w:rsidP="001012A7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2.4. Decyzje Komisji Rekrutacyjnych podejmowane są wg następujących kryteriów:</w:t>
      </w:r>
    </w:p>
    <w:p w:rsidR="001012A7" w:rsidRDefault="001012A7" w:rsidP="001012A7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pStyle w:val="Stopka"/>
      </w:pPr>
    </w:p>
    <w:p w:rsidR="001012A7" w:rsidRDefault="001012A7" w:rsidP="001012A7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0FB23907" wp14:editId="434285B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578475" cy="300926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300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784" w:type="dxa"/>
                              <w:jc w:val="center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0"/>
                              <w:gridCol w:w="2124"/>
                            </w:tblGrid>
                            <w:tr w:rsidR="001012A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0" w:name="__UnoMark__326_937001998"/>
                                  <w:bookmarkEnd w:id="0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Osoba zamieszkująca na terenie województwa śląskiego.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" w:name="__UnoMark__328_937001998"/>
                                  <w:bookmarkStart w:id="2" w:name="__UnoMark__327_937001998"/>
                                  <w:bookmarkEnd w:id="1"/>
                                  <w:bookmarkEnd w:id="2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2 pkt</w:t>
                                  </w:r>
                                </w:p>
                              </w:tc>
                            </w:tr>
                            <w:tr w:rsidR="001012A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left="22"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3" w:name="__UnoMark__330_937001998"/>
                                  <w:bookmarkStart w:id="4" w:name="__UnoMark__329_937001998"/>
                                  <w:bookmarkEnd w:id="3"/>
                                  <w:bookmarkEnd w:id="4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Osoba posiadającą orzeczenie o niepełnosprawności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" w:name="__UnoMark__332_937001998"/>
                                  <w:bookmarkStart w:id="6" w:name="__UnoMark__331_937001998"/>
                                  <w:bookmarkEnd w:id="5"/>
                                  <w:bookmarkEnd w:id="6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2 pkt</w:t>
                                  </w:r>
                                </w:p>
                              </w:tc>
                            </w:tr>
                            <w:tr w:rsidR="001012A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7" w:name="__UnoMark__334_937001998"/>
                                  <w:bookmarkStart w:id="8" w:name="__UnoMark__333_937001998"/>
                                  <w:bookmarkEnd w:id="7"/>
                                  <w:bookmarkEnd w:id="8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Osoba bierna zawodowo.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" w:name="__UnoMark__336_937001998"/>
                                  <w:bookmarkStart w:id="10" w:name="__UnoMark__335_937001998"/>
                                  <w:bookmarkEnd w:id="9"/>
                                  <w:bookmarkEnd w:id="10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2 pkt</w:t>
                                  </w:r>
                                </w:p>
                              </w:tc>
                            </w:tr>
                            <w:tr w:rsidR="001012A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1" w:name="__UnoMark__338_937001998"/>
                                  <w:bookmarkStart w:id="12" w:name="__UnoMark__337_937001998"/>
                                  <w:bookmarkEnd w:id="11"/>
                                  <w:bookmarkEnd w:id="12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Osoba, której dochód nie przekracza 150% właściwego kryterium dochodowego, o którym mowa w ustawie z dnia 12 marca 2004 r.                     o pomocy społecznej.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3" w:name="__UnoMark__340_937001998"/>
                                  <w:bookmarkStart w:id="14" w:name="__UnoMark__339_937001998"/>
                                  <w:bookmarkEnd w:id="13"/>
                                  <w:bookmarkEnd w:id="14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 pkt</w:t>
                                  </w:r>
                                </w:p>
                              </w:tc>
                            </w:tr>
                            <w:tr w:rsidR="001012A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5" w:name="__UnoMark__342_937001998"/>
                                  <w:bookmarkStart w:id="16" w:name="__UnoMark__341_937001998"/>
                                  <w:bookmarkEnd w:id="15"/>
                                  <w:bookmarkEnd w:id="16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Osoba, zagrożona ubóstwem lub wykluczeniem społecznym doświadczającej wielokrotnego wykluczenia społecznego, rozumianego jako wykluczenie z powodu więcej niż jednej                                   z przesłanek wskazanej w punkcie 15 Słownika pojęć.   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7" w:name="__UnoMark__344_937001998"/>
                                  <w:bookmarkStart w:id="18" w:name="__UnoMark__343_937001998"/>
                                  <w:bookmarkEnd w:id="17"/>
                                  <w:bookmarkEnd w:id="18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 pkt</w:t>
                                  </w:r>
                                </w:p>
                              </w:tc>
                            </w:tr>
                            <w:tr w:rsidR="001012A7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659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bookmarkStart w:id="19" w:name="__UnoMark__346_937001998"/>
                                  <w:bookmarkStart w:id="20" w:name="__UnoMark__345_937001998"/>
                                  <w:bookmarkEnd w:id="19"/>
                                  <w:bookmarkEnd w:id="20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Osoba, która korzysta z PO PŻ (Program Operacyjny Pomoc Żywnościowa)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shd w:val="clear" w:color="auto" w:fill="FFFFFF" w:themeFill="background1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:rsidR="001012A7" w:rsidRDefault="001012A7">
                                  <w:pPr>
                                    <w:spacing w:line="276" w:lineRule="auto"/>
                                    <w:ind w:right="142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1" w:name="__UnoMark__347_937001998"/>
                                  <w:bookmarkEnd w:id="21"/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 pkt</w:t>
                                  </w:r>
                                </w:p>
                              </w:tc>
                            </w:tr>
                          </w:tbl>
                          <w:p w:rsidR="001012A7" w:rsidRDefault="001012A7" w:rsidP="001012A7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23907" id="Ramka1" o:spid="_x0000_s1026" style="position:absolute;left:0;text-align:left;margin-left:0;margin-top:.65pt;width:439.25pt;height:236.95pt;z-index:251659264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8784" w:type="dxa"/>
                        <w:jc w:val="center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0"/>
                        <w:gridCol w:w="2124"/>
                      </w:tblGrid>
                      <w:tr w:rsidR="001012A7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22" w:name="__UnoMark__326_937001998"/>
                            <w:bookmarkEnd w:id="22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Osoba zamieszkująca na terenie województwa śląskiego. 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23" w:name="__UnoMark__328_937001998"/>
                            <w:bookmarkStart w:id="24" w:name="__UnoMark__327_937001998"/>
                            <w:bookmarkEnd w:id="23"/>
                            <w:bookmarkEnd w:id="24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2 pkt</w:t>
                            </w:r>
                          </w:p>
                        </w:tc>
                      </w:tr>
                      <w:tr w:rsidR="001012A7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left="22"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25" w:name="__UnoMark__330_937001998"/>
                            <w:bookmarkStart w:id="26" w:name="__UnoMark__329_937001998"/>
                            <w:bookmarkEnd w:id="25"/>
                            <w:bookmarkEnd w:id="26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Osoba posiadającą orzeczenie o niepełnosprawności 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27" w:name="__UnoMark__332_937001998"/>
                            <w:bookmarkStart w:id="28" w:name="__UnoMark__331_937001998"/>
                            <w:bookmarkEnd w:id="27"/>
                            <w:bookmarkEnd w:id="28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2 pkt</w:t>
                            </w:r>
                          </w:p>
                        </w:tc>
                      </w:tr>
                      <w:tr w:rsidR="001012A7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29" w:name="__UnoMark__334_937001998"/>
                            <w:bookmarkStart w:id="30" w:name="__UnoMark__333_937001998"/>
                            <w:bookmarkEnd w:id="29"/>
                            <w:bookmarkEnd w:id="30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Osoba bierna zawodowo.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31" w:name="__UnoMark__336_937001998"/>
                            <w:bookmarkStart w:id="32" w:name="__UnoMark__335_937001998"/>
                            <w:bookmarkEnd w:id="31"/>
                            <w:bookmarkEnd w:id="32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2 pkt</w:t>
                            </w:r>
                          </w:p>
                        </w:tc>
                      </w:tr>
                      <w:tr w:rsidR="001012A7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33" w:name="__UnoMark__338_937001998"/>
                            <w:bookmarkStart w:id="34" w:name="__UnoMark__337_937001998"/>
                            <w:bookmarkEnd w:id="33"/>
                            <w:bookmarkEnd w:id="34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Osoba, której dochód nie przekracza 150% właściwego kryterium dochodowego, o którym mowa w ustawie z dnia 12 marca 2004 r.                     o pomocy społecznej.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35" w:name="__UnoMark__340_937001998"/>
                            <w:bookmarkStart w:id="36" w:name="__UnoMark__339_937001998"/>
                            <w:bookmarkEnd w:id="35"/>
                            <w:bookmarkEnd w:id="36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1 pkt</w:t>
                            </w:r>
                          </w:p>
                        </w:tc>
                      </w:tr>
                      <w:tr w:rsidR="001012A7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37" w:name="__UnoMark__342_937001998"/>
                            <w:bookmarkStart w:id="38" w:name="__UnoMark__341_937001998"/>
                            <w:bookmarkEnd w:id="37"/>
                            <w:bookmarkEnd w:id="38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Osoba, zagrożona ubóstwem lub wykluczeniem społecznym doświadczającej wielokrotnego wykluczenia społecznego, rozumianego jako wykluczenie z powodu więcej niż jednej                                   z przesłanek wskazanej w punkcie 15 Słownika pojęć.   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39" w:name="__UnoMark__344_937001998"/>
                            <w:bookmarkStart w:id="40" w:name="__UnoMark__343_937001998"/>
                            <w:bookmarkEnd w:id="39"/>
                            <w:bookmarkEnd w:id="40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1 pkt</w:t>
                            </w:r>
                          </w:p>
                        </w:tc>
                      </w:tr>
                      <w:tr w:rsidR="001012A7">
                        <w:trPr>
                          <w:trHeight w:val="567"/>
                          <w:jc w:val="center"/>
                        </w:trPr>
                        <w:tc>
                          <w:tcPr>
                            <w:tcW w:w="6659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both"/>
                              <w:rPr>
                                <w:color w:val="auto"/>
                              </w:rPr>
                            </w:pPr>
                            <w:bookmarkStart w:id="41" w:name="__UnoMark__346_937001998"/>
                            <w:bookmarkStart w:id="42" w:name="__UnoMark__345_937001998"/>
                            <w:bookmarkEnd w:id="41"/>
                            <w:bookmarkEnd w:id="42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Osoba, która korzysta z PO PŻ (Program Operacyjny Pomoc Żywnościowa)</w:t>
                            </w:r>
                          </w:p>
                        </w:tc>
                        <w:tc>
                          <w:tcPr>
                            <w:tcW w:w="2124" w:type="dxa"/>
                            <w:shd w:val="clear" w:color="auto" w:fill="FFFFFF" w:themeFill="background1"/>
                            <w:tcMar>
                              <w:left w:w="98" w:type="dxa"/>
                            </w:tcMar>
                            <w:vAlign w:val="center"/>
                          </w:tcPr>
                          <w:p w:rsidR="001012A7" w:rsidRDefault="001012A7">
                            <w:pPr>
                              <w:spacing w:line="276" w:lineRule="auto"/>
                              <w:ind w:right="142"/>
                              <w:jc w:val="center"/>
                              <w:rPr>
                                <w:color w:val="auto"/>
                              </w:rPr>
                            </w:pPr>
                            <w:bookmarkStart w:id="43" w:name="__UnoMark__347_937001998"/>
                            <w:bookmarkEnd w:id="43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1 pkt</w:t>
                            </w:r>
                          </w:p>
                        </w:tc>
                      </w:tr>
                    </w:tbl>
                    <w:p w:rsidR="001012A7" w:rsidRDefault="001012A7" w:rsidP="001012A7">
                      <w:pPr>
                        <w:pStyle w:val="Zawartoramki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2.5. Sporządzenie list rezerwowych osób niezakwalifikowanych (zgodnie z kolejnością zgłoszeń oraz liczbą punktów rankingowych).</w:t>
      </w:r>
    </w:p>
    <w:p w:rsidR="001012A7" w:rsidRDefault="001012A7" w:rsidP="001012A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2.6. Wywieszenie na tablicy ogłoszeń w WTZ Chorzów i Czerwionka - Leszczyny list zakwalifikowanych osób.</w: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2.7. Odwołania od wyników rekrutacji powinny zostać złożone do biura projektu tj. </w:t>
      </w:r>
      <w:r w:rsidR="00836B72">
        <w:rPr>
          <w:rFonts w:ascii="Times New Roman" w:hAnsi="Times New Roman" w:cs="Times New Roman"/>
          <w:sz w:val="24"/>
          <w:szCs w:val="24"/>
        </w:rPr>
        <w:t>WTZ Czerwionka-Leszczyny  ul. 3 Maja 21a , 44-230 Czerwionka-Leszczyny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3 dni roboczych od dnia poinformowania o wynikach. Po zweryfikowaniu dokumentacji </w:t>
      </w:r>
      <w:r>
        <w:rPr>
          <w:rFonts w:ascii="Times New Roman" w:hAnsi="Times New Roman" w:cs="Times New Roman"/>
          <w:sz w:val="24"/>
          <w:szCs w:val="24"/>
        </w:rPr>
        <w:t>WTZ Chorzów,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wydaje decyzję o uczestnictwie w projekcie do 3 dni roboczych, co kończy drogę odwoławczą od wcześniej wydanej decyzji.</w:t>
      </w:r>
    </w:p>
    <w:p w:rsidR="001012A7" w:rsidRDefault="001012A7" w:rsidP="001012A7">
      <w:pPr>
        <w:spacing w:after="0" w:line="276" w:lineRule="auto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2.8. Osoby zakwalifikowane do projektu zostaną powiadomione o tym fakcie telefonicznie. 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wsparcia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5.1. Zajęcia projektowe odbywają się w następujących miejscach:</w:t>
      </w:r>
    </w:p>
    <w:p w:rsidR="001012A7" w:rsidRDefault="001012A7" w:rsidP="001012A7">
      <w:pPr>
        <w:pStyle w:val="Akapitzlist"/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WTZ Czerwionka – Leszczyny 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Maja 21a</w:t>
      </w:r>
      <w:r>
        <w:rPr>
          <w:rFonts w:ascii="Times New Roman" w:hAnsi="Times New Roman" w:cs="Times New Roman"/>
          <w:sz w:val="24"/>
          <w:szCs w:val="24"/>
        </w:rPr>
        <w:t xml:space="preserve">, 44-230 Czerwionka - Leszczyny 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5.2. Organizacja czasowa:</w:t>
      </w:r>
    </w:p>
    <w:p w:rsidR="00E06BB4" w:rsidRDefault="001012A7" w:rsidP="00E06BB4">
      <w:pPr>
        <w:pStyle w:val="Akapitzlist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będą odbywały się w godz. funkcjonowania WTZ- ów tj. od poniedziałku do piątku od 7.00 do 15.00. (szczegółowy harmonogram zostanie przekazany uczestnikom). </w:t>
      </w:r>
      <w:r w:rsidR="00E06BB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również  mogą odbywać się w godz.</w:t>
      </w:r>
      <w:r w:rsidR="00E06BB4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E0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popołudniowych  lub w sobotę i niedzielę </w:t>
      </w:r>
      <w:r w:rsidR="00E06BB4">
        <w:rPr>
          <w:rFonts w:ascii="Times New Roman" w:hAnsi="Times New Roman" w:cs="Times New Roman"/>
          <w:sz w:val="24"/>
          <w:szCs w:val="24"/>
        </w:rPr>
        <w:t>(uczestnicy zostaną poinformowani o takich zajęciach z 2 dniowym wyprzedzeniem).</w:t>
      </w:r>
    </w:p>
    <w:p w:rsidR="001012A7" w:rsidRDefault="001012A7" w:rsidP="001012A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2A7" w:rsidRDefault="001012A7" w:rsidP="001012A7">
      <w:pPr>
        <w:spacing w:after="0" w:line="276" w:lineRule="auto"/>
      </w:pPr>
    </w:p>
    <w:p w:rsidR="001012A7" w:rsidRDefault="001012A7" w:rsidP="001012A7">
      <w:pPr>
        <w:spacing w:after="0"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5.3. Zagwarantowane świadczenia: </w:t>
      </w:r>
    </w:p>
    <w:p w:rsidR="001012A7" w:rsidRDefault="001012A7" w:rsidP="001012A7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Rehabilitacja ruchowa</w:t>
      </w:r>
    </w:p>
    <w:p w:rsidR="001012A7" w:rsidRDefault="001012A7" w:rsidP="001012A7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Treningi i warsztaty m.in. umiejętności społecznych, komunikacji i autoprezentacji</w:t>
      </w:r>
    </w:p>
    <w:p w:rsidR="001012A7" w:rsidRDefault="001012A7" w:rsidP="001012A7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merytoryczne i praktyczne w tym nauki zawodu</w:t>
      </w:r>
    </w:p>
    <w:p w:rsidR="001012A7" w:rsidRDefault="001012A7" w:rsidP="001012A7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Szkolenia z obsługi komputera i zastosowania programów (w tym zastosowanie programów dedykowanych dla osób niewidomych i słabowidzących)</w:t>
      </w:r>
    </w:p>
    <w:p w:rsidR="001012A7" w:rsidRPr="006E0EC6" w:rsidRDefault="001012A7" w:rsidP="001012A7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 w:rsidRPr="006E0EC6">
        <w:rPr>
          <w:rFonts w:ascii="Times New Roman" w:hAnsi="Times New Roman" w:cs="Times New Roman"/>
          <w:sz w:val="24"/>
          <w:szCs w:val="24"/>
        </w:rPr>
        <w:t>- Warsztaty komunikacji interpersonalnej z treningiem psychospołecznym.</w:t>
      </w:r>
    </w:p>
    <w:p w:rsidR="001012A7" w:rsidRDefault="00EF03E5" w:rsidP="001012A7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Autoprezentacja, </w:t>
      </w:r>
      <w:r w:rsidR="001012A7">
        <w:rPr>
          <w:rFonts w:ascii="Times New Roman" w:hAnsi="Times New Roman" w:cs="Times New Roman"/>
          <w:sz w:val="24"/>
          <w:szCs w:val="24"/>
        </w:rPr>
        <w:t xml:space="preserve">wizerunek osobisty, styl życia i odżywiania. </w:t>
      </w:r>
    </w:p>
    <w:p w:rsidR="001012A7" w:rsidRPr="006E0EC6" w:rsidRDefault="001012A7" w:rsidP="001012A7">
      <w:pPr>
        <w:spacing w:after="0" w:line="276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Indywidualne i grupowe sesje doradczo </w:t>
      </w:r>
      <w:r w:rsidRPr="006E0EC6">
        <w:rPr>
          <w:rFonts w:ascii="Times New Roman" w:hAnsi="Times New Roman" w:cs="Times New Roman"/>
          <w:sz w:val="24"/>
          <w:szCs w:val="24"/>
        </w:rPr>
        <w:t>- psychologiczne</w:t>
      </w:r>
    </w:p>
    <w:p w:rsidR="001012A7" w:rsidRPr="006E0EC6" w:rsidRDefault="001012A7" w:rsidP="001012A7">
      <w:pPr>
        <w:spacing w:after="0" w:line="276" w:lineRule="auto"/>
        <w:ind w:left="720" w:right="142"/>
        <w:jc w:val="both"/>
      </w:pPr>
      <w:r w:rsidRPr="006E0EC6">
        <w:rPr>
          <w:rFonts w:ascii="Times New Roman" w:hAnsi="Times New Roman" w:cs="Times New Roman"/>
          <w:sz w:val="24"/>
          <w:szCs w:val="24"/>
        </w:rPr>
        <w:t>- Wykwalifikowana kadra m.in.: logopeda,</w:t>
      </w:r>
      <w:r w:rsidR="00E06BB4">
        <w:rPr>
          <w:rFonts w:ascii="Times New Roman" w:hAnsi="Times New Roman" w:cs="Times New Roman"/>
          <w:sz w:val="24"/>
          <w:szCs w:val="24"/>
        </w:rPr>
        <w:t xml:space="preserve"> dietetyk, informatyk, wizażysta, doradca zawodowy,</w:t>
      </w:r>
      <w:r w:rsidRPr="006E0EC6">
        <w:rPr>
          <w:rFonts w:ascii="Times New Roman" w:hAnsi="Times New Roman" w:cs="Times New Roman"/>
          <w:sz w:val="24"/>
          <w:szCs w:val="24"/>
        </w:rPr>
        <w:t xml:space="preserve"> asystent osoby niepełnosprawnej, rehabilitanci, psycholodzy, instruktorzy terapii  zajęciowej</w:t>
      </w:r>
      <w:r w:rsidR="00836B72">
        <w:rPr>
          <w:rFonts w:ascii="Times New Roman" w:hAnsi="Times New Roman" w:cs="Times New Roman"/>
          <w:sz w:val="24"/>
          <w:szCs w:val="24"/>
        </w:rPr>
        <w:t xml:space="preserve">, terapeuci, </w:t>
      </w:r>
      <w:r w:rsidRPr="006E0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2A7" w:rsidRPr="006E0EC6" w:rsidRDefault="001012A7" w:rsidP="001012A7">
      <w:pPr>
        <w:spacing w:after="0" w:line="276" w:lineRule="auto"/>
        <w:ind w:left="720" w:right="142"/>
        <w:jc w:val="both"/>
      </w:pPr>
      <w:r w:rsidRPr="006E0EC6">
        <w:rPr>
          <w:rFonts w:ascii="Times New Roman" w:hAnsi="Times New Roman" w:cs="Times New Roman"/>
          <w:sz w:val="24"/>
          <w:szCs w:val="24"/>
        </w:rPr>
        <w:t>- Transport.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Przywileje i obowiązki uczestniczki/uczestnika projektu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6.1. Każdy uczestnik projektu ma prawo do: </w: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Nieodpłatnego udziału w realizacji zajęć na które się zakwalifikował i które obejmuje zakres projektu. 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Korzystania z materiałów i pomocy dydaktycznych do zajęć.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Każdy uczestnik projektu zobowiązany jest do: 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Dotrzymywania postanowień zawartych w niniejszym regulaminie, umowie oraz deklaracji uczestnictwa w projekcie.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Aktywnego i systematycznego udziału  w zajęciach projektowych.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Potwierdzania obecności na zajęciach w formie wpisania obecności w dziennikach zajęć na listach uczestników i potwierdzonych podpisem prowadzących,</w:t>
      </w: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Wypełnienia dokumentów służących bezpośrednio monitoringowi, kontroli i ewaluacji projektu.</w:t>
      </w: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Bieżącego informowania o wszystkich zdarzeniach mogących zakłócić dalsze uczestnictwo w projekcie.</w:t>
      </w: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6.3. W celu udokumentowania spełnienia kryteriów określonych w §3 uczestnik projektu jest zobowiązany do złożenia następujących dokumentów: </w:t>
      </w: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formularz zgłoszeniowy udziału w projekcie</w:t>
      </w: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orzeczenie o niepełnosprawności</w:t>
      </w: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ankietę</w:t>
      </w:r>
    </w:p>
    <w:p w:rsidR="000F2E06" w:rsidRDefault="000F2E06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-zaświadczenie z ZUS potwierdzającą bierność zawodową, lub zaświadczenie z PUP potwierdzającą bezrobotność kandydata.</w:t>
      </w:r>
      <w:bookmarkStart w:id="44" w:name="_GoBack"/>
      <w:bookmarkEnd w:id="4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1012A7" w:rsidRDefault="001012A7" w:rsidP="0010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rezygnacji z udziału w projekcie</w:t>
      </w: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projektu ma prawo do rezygnacji z udziału w projekcie, w formie pisemnej                              z podaniem przyczyny.</w:t>
      </w: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projektu może zostać skreślony z listy uczestników w przypadku niewypełniania postanowień zawartych w umowie, deklaracji uczestnictwa lub naruszenia postanowień niniejszego regulaminu. Decyzję o skreśleniu z listy uczestników projektu podejmuje w takim przypadku </w:t>
      </w:r>
      <w:r w:rsidR="005E4854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Kierownik.</w:t>
      </w: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Zasady monitoringu i ewaluacji</w: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projektu podlegają procesowi monitoringu i ewaluacji. Uczestnicy projektu oraz kadra zobowiązani są do udzielania informacji na temat realizacji projektu osobom                                     i instytucjom zewnętrznym upoważnionym do przeprowadzania kontroli projektu. </w:t>
      </w: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1012A7" w:rsidRDefault="001012A7" w:rsidP="001012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obowiązuje przez</w:t>
      </w:r>
      <w:r w:rsidR="00E0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projektu. </w: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jest dostępny w biurze projektu oraz na stronie internetowej www WTZ Sp.  z o.o.</w:t>
      </w:r>
    </w:p>
    <w:p w:rsidR="001012A7" w:rsidRDefault="001012A7" w:rsidP="001012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zastrzega sobie prawo do zmiany regulaminu oraz wyłącznej interpretacji jego zapisów. Niniejszy regulamin może ulec zmianie w przypadku, gdy będzie to konieczne                            z uwagi na zmiany wprowadzone do wniosku o dofinansowanie projektu, zmianę przepisów prawa lub warunków umowy o dofinansowanie projektu, a także pisemnego zlecenia wprowadzenia określonych zmian ze strony organów lub instytucji uprawnionych do dokonania oceny i kontroli realizacji projektu. Kwestie nie uregulowane w niniejszym regulaminie rozstrzygane są przez Koordynatora lub Kierownika projektu w porozumieniu                         z WTZ Sp. z o.o. </w:t>
      </w: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warunki niniejszego regulaminu. </w:t>
      </w:r>
    </w:p>
    <w:p w:rsidR="001012A7" w:rsidRDefault="001012A7" w:rsidP="0010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2A7" w:rsidRDefault="001012A7" w:rsidP="0010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1012A7" w:rsidRDefault="001012A7" w:rsidP="001012A7"/>
    <w:p w:rsidR="00B03D89" w:rsidRDefault="006B7AEF"/>
    <w:sectPr w:rsidR="00B03D89" w:rsidSect="0078693E">
      <w:footerReference w:type="default" r:id="rId8"/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EF" w:rsidRDefault="006B7AEF">
      <w:pPr>
        <w:spacing w:after="0" w:line="240" w:lineRule="auto"/>
      </w:pPr>
      <w:r>
        <w:separator/>
      </w:r>
    </w:p>
  </w:endnote>
  <w:endnote w:type="continuationSeparator" w:id="0">
    <w:p w:rsidR="006B7AEF" w:rsidRDefault="006B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27" w:rsidRDefault="00EF03E5" w:rsidP="002A1127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Cs w:val="20"/>
        <w:lang w:eastAsia="pl-PL"/>
      </w:rPr>
    </w:pP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Projekt współfinansowany ze środków Unii Europejskiej w ramach Europejskiego Funduszu Społecznego</w:t>
    </w:r>
  </w:p>
  <w:p w:rsidR="002A1127" w:rsidRDefault="006B7AEF" w:rsidP="002A1127">
    <w:pPr>
      <w:pStyle w:val="Stopka"/>
    </w:pPr>
  </w:p>
  <w:p w:rsidR="002A1127" w:rsidRDefault="006B7AEF">
    <w:pPr>
      <w:pStyle w:val="Stopka"/>
    </w:pPr>
  </w:p>
  <w:p w:rsidR="002A1127" w:rsidRDefault="006B7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EF" w:rsidRDefault="006B7AEF">
      <w:pPr>
        <w:spacing w:after="0" w:line="240" w:lineRule="auto"/>
      </w:pPr>
      <w:r>
        <w:separator/>
      </w:r>
    </w:p>
  </w:footnote>
  <w:footnote w:type="continuationSeparator" w:id="0">
    <w:p w:rsidR="006B7AEF" w:rsidRDefault="006B7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3555A"/>
    <w:multiLevelType w:val="multilevel"/>
    <w:tmpl w:val="2A58C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A7"/>
    <w:rsid w:val="000F2E06"/>
    <w:rsid w:val="001012A7"/>
    <w:rsid w:val="001E44F1"/>
    <w:rsid w:val="00324E82"/>
    <w:rsid w:val="003E41A5"/>
    <w:rsid w:val="005E4854"/>
    <w:rsid w:val="006B7AEF"/>
    <w:rsid w:val="00836B72"/>
    <w:rsid w:val="00887BBF"/>
    <w:rsid w:val="00B02B4A"/>
    <w:rsid w:val="00B04271"/>
    <w:rsid w:val="00D05339"/>
    <w:rsid w:val="00E06BB4"/>
    <w:rsid w:val="00EF03E5"/>
    <w:rsid w:val="00FC7D71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1C75"/>
  <w15:chartTrackingRefBased/>
  <w15:docId w15:val="{DA152CAA-6045-44B2-81A5-6E0E887E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2A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2A7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012A7"/>
  </w:style>
  <w:style w:type="table" w:styleId="Tabela-Siatka">
    <w:name w:val="Table Grid"/>
    <w:basedOn w:val="Standardowy"/>
    <w:uiPriority w:val="59"/>
    <w:rsid w:val="001012A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0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012A7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2021-04-22T11:10:00Z</dcterms:created>
  <dcterms:modified xsi:type="dcterms:W3CDTF">2021-04-26T16:41:00Z</dcterms:modified>
</cp:coreProperties>
</file>